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1520"/>
        <w:jc w:val="center"/>
        <w:rPr>
          <w:color w:val="000000"/>
          <w:sz w:val="10"/>
          <w:szCs w:val="10"/>
        </w:rPr>
      </w:pPr>
    </w:p>
    <w:p w:rsidR="00F03B99" w:rsidRDefault="00781BDC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Додаток № 4</w:t>
      </w:r>
      <w:r>
        <w:rPr>
          <w:sz w:val="24"/>
          <w:szCs w:val="24"/>
        </w:rPr>
        <w:t xml:space="preserve"> </w:t>
      </w:r>
    </w:p>
    <w:p w:rsidR="00F03B99" w:rsidRDefault="00781BDC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до рішення І-</w:t>
      </w:r>
      <w:proofErr w:type="spellStart"/>
      <w:r>
        <w:rPr>
          <w:sz w:val="24"/>
          <w:szCs w:val="24"/>
        </w:rPr>
        <w:t>ої</w:t>
      </w:r>
      <w:proofErr w:type="spellEnd"/>
      <w:r>
        <w:rPr>
          <w:sz w:val="24"/>
          <w:szCs w:val="24"/>
        </w:rPr>
        <w:t xml:space="preserve"> Конференції Хмельницької обласної регіональної парторганізації </w:t>
      </w:r>
    </w:p>
    <w:p w:rsidR="00F03B99" w:rsidRDefault="00781BDC">
      <w:pPr>
        <w:spacing w:line="228" w:lineRule="auto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Політичної Партії "Команда </w:t>
      </w:r>
      <w:proofErr w:type="spellStart"/>
      <w:r>
        <w:rPr>
          <w:sz w:val="24"/>
          <w:szCs w:val="24"/>
        </w:rPr>
        <w:t>Симчишина</w:t>
      </w:r>
      <w:proofErr w:type="spellEnd"/>
      <w:r>
        <w:rPr>
          <w:sz w:val="24"/>
          <w:szCs w:val="24"/>
        </w:rPr>
        <w:t xml:space="preserve">" від "18" вересня 2020 року </w:t>
      </w:r>
      <w:r>
        <w:rPr>
          <w:sz w:val="24"/>
          <w:szCs w:val="24"/>
          <w:highlight w:val="white"/>
        </w:rPr>
        <w:t>№</w:t>
      </w:r>
      <w:r>
        <w:rPr>
          <w:sz w:val="26"/>
          <w:szCs w:val="26"/>
          <w:highlight w:val="white"/>
        </w:rPr>
        <w:t xml:space="preserve"> </w:t>
      </w:r>
      <w:r>
        <w:rPr>
          <w:sz w:val="24"/>
          <w:szCs w:val="24"/>
          <w:highlight w:val="white"/>
        </w:rPr>
        <w:t>1</w:t>
      </w:r>
    </w:p>
    <w:p w:rsidR="00F03B99" w:rsidRDefault="00F03B99">
      <w:pPr>
        <w:spacing w:line="228" w:lineRule="auto"/>
        <w:ind w:left="9356"/>
        <w:jc w:val="center"/>
        <w:rPr>
          <w:sz w:val="2"/>
          <w:szCs w:val="2"/>
        </w:rPr>
      </w:pPr>
    </w:p>
    <w:p w:rsidR="00F03B99" w:rsidRDefault="00F03B99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F03B99" w:rsidRDefault="00F03B99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F03B99" w:rsidRDefault="00781BDC">
      <w:pPr>
        <w:spacing w:line="228" w:lineRule="auto"/>
        <w:jc w:val="center"/>
        <w:rPr>
          <w:sz w:val="16"/>
          <w:szCs w:val="16"/>
        </w:rPr>
      </w:pPr>
      <w:r>
        <w:rPr>
          <w:sz w:val="22"/>
          <w:szCs w:val="22"/>
        </w:rPr>
        <w:t>ПЕРШІ ВИБОРИ ДЕПУТАТІВ ХМЕЛЬНИЦЬКОЇ МІСЬКОЇ РАДИ ХМЕЛЬНИЦЬКОГО РАЙОНУ ХМЕЛЬНИЦЬКОЇ ОБЛАСТІ 25 ЖОВТНЯ 2020 РОКУ</w:t>
      </w:r>
      <w:r>
        <w:rPr>
          <w:sz w:val="24"/>
          <w:szCs w:val="24"/>
        </w:rPr>
        <w:br/>
      </w:r>
    </w:p>
    <w:p w:rsidR="00F03B99" w:rsidRDefault="00781BDC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Хмельницька міська територіальна виборча комісія </w:t>
      </w:r>
    </w:p>
    <w:p w:rsidR="00F03B99" w:rsidRDefault="00781BDC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Хмельницького району Хмельницької Області</w:t>
      </w:r>
    </w:p>
    <w:p w:rsidR="00F03B99" w:rsidRDefault="00F03B99">
      <w:pPr>
        <w:ind w:left="10080"/>
        <w:jc w:val="center"/>
        <w:rPr>
          <w:sz w:val="28"/>
          <w:szCs w:val="28"/>
        </w:rPr>
      </w:pPr>
    </w:p>
    <w:p w:rsidR="00F03B99" w:rsidRDefault="00F03B99">
      <w:pPr>
        <w:ind w:left="10080"/>
        <w:jc w:val="center"/>
        <w:rPr>
          <w:sz w:val="28"/>
          <w:szCs w:val="28"/>
        </w:rPr>
      </w:pPr>
    </w:p>
    <w:p w:rsidR="00F03B99" w:rsidRDefault="00781BDC">
      <w:pPr>
        <w:tabs>
          <w:tab w:val="left" w:pos="6132"/>
          <w:tab w:val="center" w:pos="77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ТЕРИТОРІАЛЬНИЙ ВИБОРЧИЙ СПИСОК</w:t>
      </w:r>
    </w:p>
    <w:p w:rsidR="00F03B99" w:rsidRDefault="00F03B99">
      <w:pPr>
        <w:tabs>
          <w:tab w:val="left" w:pos="6132"/>
          <w:tab w:val="center" w:pos="7767"/>
        </w:tabs>
        <w:jc w:val="center"/>
        <w:rPr>
          <w:b/>
          <w:sz w:val="24"/>
          <w:szCs w:val="24"/>
        </w:rPr>
      </w:pPr>
    </w:p>
    <w:p w:rsidR="00F03B99" w:rsidRDefault="00F03B99">
      <w:pPr>
        <w:tabs>
          <w:tab w:val="left" w:pos="6132"/>
          <w:tab w:val="center" w:pos="7767"/>
        </w:tabs>
        <w:jc w:val="center"/>
        <w:rPr>
          <w:sz w:val="12"/>
          <w:szCs w:val="12"/>
        </w:rPr>
      </w:pPr>
    </w:p>
    <w:p w:rsidR="00F03B99" w:rsidRDefault="00781BDC">
      <w:pPr>
        <w:spacing w:line="228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кандидатів у депутати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ХМЕЛЬНИЦЬКОЇ МІСЬКОЇ РАДИ ХМЕЛЬНИЦЬКОГО РАЙОНУ ХМЕЛЬНИЦЬКОЇ ОБЛАСТІ</w:t>
      </w:r>
      <w:r>
        <w:rPr>
          <w:sz w:val="24"/>
          <w:szCs w:val="24"/>
        </w:rPr>
        <w:t xml:space="preserve">, висунутих </w:t>
      </w:r>
      <w:r>
        <w:rPr>
          <w:b/>
          <w:sz w:val="24"/>
          <w:szCs w:val="24"/>
          <w:u w:val="single"/>
        </w:rPr>
        <w:t>ХМЕЛЬНИЦЬКОЮ ОБЛАСНОЮ РЕГІОНАЛЬНОЮ ПАРТОРГАНІЗАЦІЄЮ ПОЛІТИЧНОЇ ПАРТІЇ "КОМАНДА СИМЧИШИНА"</w:t>
      </w:r>
    </w:p>
    <w:p w:rsidR="00F03B99" w:rsidRDefault="00781BDC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>
        <w:rPr>
          <w:b/>
          <w:sz w:val="24"/>
          <w:szCs w:val="24"/>
          <w:u w:val="single"/>
        </w:rPr>
        <w:t>територіальному виборчому окрузі № 3</w:t>
      </w:r>
      <w:r>
        <w:rPr>
          <w:sz w:val="24"/>
          <w:szCs w:val="24"/>
        </w:rPr>
        <w:t xml:space="preserve"> на І-</w:t>
      </w:r>
      <w:proofErr w:type="spellStart"/>
      <w:r>
        <w:rPr>
          <w:sz w:val="24"/>
          <w:szCs w:val="24"/>
        </w:rPr>
        <w:t>шій</w:t>
      </w:r>
      <w:proofErr w:type="spellEnd"/>
      <w:r>
        <w:rPr>
          <w:sz w:val="24"/>
          <w:szCs w:val="24"/>
        </w:rPr>
        <w:t xml:space="preserve"> Конференції ХМЕЛЬНИЦЬКОЇ ОБЛАСНОЇ РЕГІОНАЛЬНОЇ ПАРТОРГАНІЗАЦІЇ ПОЛІТИЧНОЇ ПАРТІЇ "КОМАНДА СИМЧИШИНА", що відбулася "18" вересня 2020 року:</w:t>
      </w: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vertAlign w:val="superscript"/>
        </w:rPr>
      </w:pPr>
    </w:p>
    <w:tbl>
      <w:tblPr>
        <w:tblStyle w:val="afc"/>
        <w:tblW w:w="15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276"/>
        <w:gridCol w:w="992"/>
        <w:gridCol w:w="1134"/>
        <w:gridCol w:w="992"/>
        <w:gridCol w:w="1134"/>
        <w:gridCol w:w="1276"/>
        <w:gridCol w:w="1276"/>
        <w:gridCol w:w="1843"/>
        <w:gridCol w:w="1701"/>
        <w:gridCol w:w="2624"/>
      </w:tblGrid>
      <w:tr w:rsidR="00F03B99">
        <w:trPr>
          <w:trHeight w:val="107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Порядковий номер </w:t>
            </w:r>
            <w:r>
              <w:rPr>
                <w:color w:val="000000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Прізвище, </w:t>
            </w:r>
            <w:r>
              <w:rPr>
                <w:color w:val="000000"/>
                <w:sz w:val="16"/>
                <w:szCs w:val="16"/>
              </w:rPr>
              <w:br/>
              <w:t xml:space="preserve">власне ім’я </w:t>
            </w:r>
            <w:r>
              <w:rPr>
                <w:color w:val="000000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color w:val="000000"/>
                <w:sz w:val="16"/>
                <w:szCs w:val="16"/>
              </w:rPr>
              <w:br/>
              <w:t xml:space="preserve">по батькові </w:t>
            </w:r>
            <w:r>
              <w:rPr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Число,</w:t>
            </w:r>
            <w:r>
              <w:rPr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чч.мм.рррр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Посада </w:t>
            </w:r>
            <w:r>
              <w:rPr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Відомості </w:t>
            </w:r>
            <w:r>
              <w:rPr>
                <w:color w:val="000000"/>
                <w:sz w:val="16"/>
                <w:szCs w:val="16"/>
              </w:rPr>
              <w:br/>
              <w:t xml:space="preserve">про наявність </w:t>
            </w:r>
            <w:r>
              <w:rPr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F03B9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spacing w:before="240" w:after="24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Болотніков</w:t>
            </w:r>
            <w:proofErr w:type="spellEnd"/>
            <w:r>
              <w:rPr>
                <w:sz w:val="16"/>
                <w:szCs w:val="16"/>
              </w:rPr>
              <w:t xml:space="preserve"> Сергій Петрович</w:t>
            </w:r>
          </w:p>
          <w:p w:rsidR="00F03B99" w:rsidRDefault="00F03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06.10.1975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офіцер управління інформації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Державна Прикордонна Служба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Безпартійний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29006, м. Хмельницький, вул. Героїв АТО, буд.12, кв.31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Хмельницької міської ради 7-го скликання</w:t>
            </w:r>
          </w:p>
        </w:tc>
      </w:tr>
      <w:tr w:rsidR="00F03B9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Кветко</w:t>
            </w:r>
            <w:proofErr w:type="spellEnd"/>
            <w:r>
              <w:rPr>
                <w:sz w:val="16"/>
                <w:szCs w:val="16"/>
              </w:rPr>
              <w:t xml:space="preserve"> Андрій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24.11.1968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Директор, 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«Прайм», Фізична особа-підприємець</w:t>
            </w:r>
          </w:p>
          <w:p w:rsidR="00F03B99" w:rsidRDefault="00F03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</w:t>
            </w:r>
            <w:bookmarkStart w:id="0" w:name="_GoBack"/>
            <w:bookmarkEnd w:id="0"/>
            <w:r>
              <w:rPr>
                <w:sz w:val="16"/>
                <w:szCs w:val="16"/>
              </w:rPr>
              <w:t>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29007, м. Хмельницький, вул. </w:t>
            </w:r>
            <w:proofErr w:type="spellStart"/>
            <w:r>
              <w:rPr>
                <w:sz w:val="16"/>
                <w:szCs w:val="16"/>
              </w:rPr>
              <w:t>Трембовецької</w:t>
            </w:r>
            <w:proofErr w:type="spellEnd"/>
            <w:r>
              <w:rPr>
                <w:sz w:val="16"/>
                <w:szCs w:val="16"/>
              </w:rPr>
              <w:t>, буд.43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Хмельницької міської ради 7-го скликання</w:t>
            </w:r>
          </w:p>
        </w:tc>
      </w:tr>
      <w:tr w:rsidR="00F03B9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Мураховський</w:t>
            </w:r>
            <w:proofErr w:type="spellEnd"/>
            <w:r>
              <w:rPr>
                <w:sz w:val="16"/>
                <w:szCs w:val="16"/>
              </w:rPr>
              <w:t xml:space="preserve"> Максим Олександрович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09.02.1987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</w:t>
            </w:r>
            <w:proofErr w:type="spellStart"/>
            <w:r>
              <w:rPr>
                <w:sz w:val="16"/>
                <w:szCs w:val="16"/>
              </w:rPr>
              <w:t>Металсервіс</w:t>
            </w:r>
            <w:proofErr w:type="spellEnd"/>
            <w:r>
              <w:rPr>
                <w:sz w:val="16"/>
                <w:szCs w:val="16"/>
              </w:rPr>
              <w:t xml:space="preserve">», 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Член ПОЛІТИЧНОЇ ПАРТІЇ «КОМАНДА СИМЧИШИНА»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29006, м. Хмельницький, вул. Довженка, 10/1,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мандат відсутній </w:t>
            </w:r>
          </w:p>
        </w:tc>
      </w:tr>
      <w:tr w:rsidR="00F03B9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Буяр</w:t>
            </w:r>
            <w:proofErr w:type="spellEnd"/>
            <w:r>
              <w:rPr>
                <w:sz w:val="16"/>
                <w:szCs w:val="16"/>
              </w:rPr>
              <w:t xml:space="preserve"> Валентина Миколаївна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25.12.1975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</w:t>
            </w:r>
            <w:r>
              <w:rPr>
                <w:sz w:val="16"/>
                <w:szCs w:val="16"/>
              </w:rPr>
              <w:t>ка</w:t>
            </w: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ТОВ “Подільська кабельна компанія”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Безпартійна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29001, </w:t>
            </w:r>
            <w:proofErr w:type="spellStart"/>
            <w:r>
              <w:rPr>
                <w:sz w:val="16"/>
                <w:szCs w:val="16"/>
              </w:rPr>
              <w:t>м.Хмельницький</w:t>
            </w:r>
            <w:proofErr w:type="spellEnd"/>
            <w:r>
              <w:rPr>
                <w:sz w:val="16"/>
                <w:szCs w:val="16"/>
              </w:rPr>
              <w:t xml:space="preserve">, вул. Свободи, буд. 22,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119.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F03B99">
        <w:trPr>
          <w:trHeight w:val="111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Панчук</w:t>
            </w:r>
            <w:proofErr w:type="spellEnd"/>
            <w:r>
              <w:rPr>
                <w:sz w:val="16"/>
                <w:szCs w:val="16"/>
              </w:rPr>
              <w:t xml:space="preserve"> Лілія Василівна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27.11.1982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</w:rPr>
              <w:t>нка</w:t>
            </w: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Будинок культури с. </w:t>
            </w:r>
            <w:proofErr w:type="spellStart"/>
            <w:r>
              <w:rPr>
                <w:sz w:val="16"/>
                <w:szCs w:val="16"/>
              </w:rPr>
              <w:t>Копистин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03B99" w:rsidRDefault="00F03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ПОЛІТИЧНОЇ ПАРТІЇ «КОМАНДА СИМЧИШИНА»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31345, Хмельницька область Хмельницький район, </w:t>
            </w:r>
            <w:proofErr w:type="spellStart"/>
            <w:r>
              <w:rPr>
                <w:sz w:val="16"/>
                <w:szCs w:val="16"/>
              </w:rPr>
              <w:t>с.Копистин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вул.Молодіжна</w:t>
            </w:r>
            <w:proofErr w:type="spellEnd"/>
            <w:r>
              <w:rPr>
                <w:sz w:val="16"/>
                <w:szCs w:val="16"/>
              </w:rPr>
              <w:t>,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F03B9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Шелест Юрій Юрійович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11.06.1988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ПОЛІТИЧНОЇ ПАРТІЇ «КОМАНДА СИМЧИШИНА»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29006, м. Хмельницький, вул. </w:t>
            </w:r>
            <w:proofErr w:type="spellStart"/>
            <w:r>
              <w:rPr>
                <w:sz w:val="16"/>
                <w:szCs w:val="16"/>
              </w:rPr>
              <w:t>Майборського</w:t>
            </w:r>
            <w:proofErr w:type="spellEnd"/>
            <w:r>
              <w:rPr>
                <w:sz w:val="16"/>
                <w:szCs w:val="16"/>
              </w:rPr>
              <w:t>, будинок 16, квартира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F03B9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Мельникова Олена Миколаївна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07.09.1976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 w:rsidP="00F6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</w:t>
            </w:r>
            <w:r w:rsidR="00F65735">
              <w:rPr>
                <w:color w:val="000000"/>
                <w:sz w:val="16"/>
                <w:szCs w:val="16"/>
              </w:rPr>
              <w:t>ка</w:t>
            </w: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Комунальне підприємство по зеленому будівництву і благоустрою міста</w:t>
            </w:r>
          </w:p>
          <w:p w:rsidR="00F03B99" w:rsidRDefault="00781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виконавчого комітету Хмельницької міської ради.</w:t>
            </w:r>
          </w:p>
          <w:p w:rsidR="00F03B99" w:rsidRDefault="00F03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Безпартійна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29010, </w:t>
            </w:r>
            <w:proofErr w:type="spellStart"/>
            <w:r>
              <w:rPr>
                <w:sz w:val="16"/>
                <w:szCs w:val="16"/>
              </w:rPr>
              <w:t>м.Хмельницький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="00F65735">
              <w:rPr>
                <w:sz w:val="16"/>
                <w:szCs w:val="16"/>
              </w:rPr>
              <w:t>пров</w:t>
            </w:r>
            <w:proofErr w:type="spellEnd"/>
            <w:r w:rsidR="00F65735">
              <w:rPr>
                <w:sz w:val="16"/>
                <w:szCs w:val="16"/>
              </w:rPr>
              <w:t>. Корольова, буд.8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99" w:rsidRDefault="00781B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tbl>
      <w:tblPr>
        <w:tblStyle w:val="afd"/>
        <w:tblW w:w="15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45"/>
        <w:gridCol w:w="284"/>
        <w:gridCol w:w="1843"/>
        <w:gridCol w:w="2268"/>
        <w:gridCol w:w="708"/>
        <w:gridCol w:w="4111"/>
      </w:tblGrid>
      <w:tr w:rsidR="00F03B99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ОЛОВА</w:t>
            </w:r>
          </w:p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ХМЕЛЬНИЦЬКОЇ ОБЛАСНОЇ РЕГІОНАЛЬНОЇ ПАРТОРГАНІЗАЦІЇ </w:t>
            </w:r>
          </w:p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ПОЛІТИЧНОЇ ПАРТІЇ "КОМАНДА СИМЧИШИНА"</w:t>
            </w:r>
          </w:p>
        </w:tc>
        <w:tc>
          <w:tcPr>
            <w:tcW w:w="284" w:type="dxa"/>
          </w:tcPr>
          <w:p w:rsidR="00F03B99" w:rsidRDefault="00F03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3B99" w:rsidRDefault="00F03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3B99" w:rsidRDefault="00F03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F03B99" w:rsidRDefault="00F03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3B99" w:rsidRDefault="00F03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Підгайчук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В.О.</w:t>
            </w:r>
          </w:p>
        </w:tc>
      </w:tr>
      <w:tr w:rsidR="00F03B99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(назва посади керівника місцевої організації політичної партії)</w:t>
            </w:r>
          </w:p>
        </w:tc>
        <w:tc>
          <w:tcPr>
            <w:tcW w:w="284" w:type="dxa"/>
          </w:tcPr>
          <w:p w:rsidR="00F03B99" w:rsidRDefault="00F03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</w:tcPr>
          <w:p w:rsidR="00F03B99" w:rsidRDefault="00F03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3B99" w:rsidRDefault="0078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:rsidR="00F03B99" w:rsidRDefault="00F03B9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sectPr w:rsidR="00F03B99" w:rsidSect="00700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EE" w:rsidRDefault="00D413EE">
      <w:r>
        <w:separator/>
      </w:r>
    </w:p>
  </w:endnote>
  <w:endnote w:type="continuationSeparator" w:id="0">
    <w:p w:rsidR="00D413EE" w:rsidRDefault="00D4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99" w:rsidRDefault="00781BDC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:rsidR="00F03B99" w:rsidRDefault="00F03B99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4"/>
        <w:szCs w:val="24"/>
      </w:rPr>
    </w:pPr>
  </w:p>
  <w:p w:rsidR="00F03B99" w:rsidRDefault="00F03B99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</w:p>
  <w:p w:rsidR="00F03B99" w:rsidRDefault="00F03B99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99" w:rsidRDefault="00781BDC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00133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99" w:rsidRDefault="00781BDC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2407-1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EE" w:rsidRDefault="00D413EE">
      <w:r>
        <w:separator/>
      </w:r>
    </w:p>
  </w:footnote>
  <w:footnote w:type="continuationSeparator" w:id="0">
    <w:p w:rsidR="00D413EE" w:rsidRDefault="00D4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99" w:rsidRDefault="00F03B99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99" w:rsidRDefault="00F03B99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99" w:rsidRDefault="00F03B99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99"/>
    <w:rsid w:val="00700133"/>
    <w:rsid w:val="00781BDC"/>
    <w:rsid w:val="00D413EE"/>
    <w:rsid w:val="00F03B99"/>
    <w:rsid w:val="00F6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71402-8213-4341-9606-1C265A3F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0"/>
    <w:next w:val="a0"/>
    <w:pPr>
      <w:keepNext/>
      <w:ind w:firstLine="0"/>
    </w:pPr>
    <w:rPr>
      <w:b/>
      <w:i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a5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qFormat/>
  </w:style>
  <w:style w:type="paragraph" w:customStyle="1" w:styleId="a8">
    <w:name w:val="Нижний колонтитул"/>
    <w:basedOn w:val="a0"/>
    <w:pPr>
      <w:ind w:firstLine="0"/>
    </w:pPr>
    <w:rPr>
      <w:sz w:val="16"/>
      <w:lang w:val="en-US"/>
    </w:rPr>
  </w:style>
  <w:style w:type="character" w:customStyle="1" w:styleId="a9">
    <w:name w:val="Номер страницы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aa">
    <w:name w:val="Верхний колонтитул"/>
    <w:basedOn w:val="a0"/>
  </w:style>
  <w:style w:type="paragraph" w:customStyle="1" w:styleId="ab">
    <w:name w:val="Назва постанови"/>
    <w:basedOn w:val="a0"/>
    <w:pPr>
      <w:ind w:firstLine="0"/>
      <w:jc w:val="center"/>
    </w:pPr>
    <w:rPr>
      <w:b/>
    </w:rPr>
  </w:style>
  <w:style w:type="paragraph" w:customStyle="1" w:styleId="ac">
    <w:name w:val="Текст сноски"/>
    <w:basedOn w:val="a0"/>
    <w:rPr>
      <w:sz w:val="20"/>
    </w:rPr>
  </w:style>
  <w:style w:type="character" w:customStyle="1" w:styleId="ad">
    <w:name w:val="Знак сноски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e">
    <w:name w:val="Знак примечания"/>
    <w:rPr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af">
    <w:name w:val="Текст примечания"/>
    <w:basedOn w:val="a0"/>
    <w:rPr>
      <w:sz w:val="20"/>
    </w:rPr>
  </w:style>
  <w:style w:type="paragraph" w:customStyle="1" w:styleId="0-">
    <w:name w:val="0-ДОДАТОК"/>
    <w:basedOn w:val="a0"/>
    <w:next w:val="a0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0"/>
    <w:next w:val="a0"/>
    <w:pPr>
      <w:spacing w:before="120" w:after="60"/>
      <w:ind w:firstLine="0"/>
      <w:jc w:val="center"/>
    </w:pPr>
    <w:rPr>
      <w:b/>
      <w:caps/>
    </w:rPr>
  </w:style>
  <w:style w:type="paragraph" w:customStyle="1" w:styleId="20">
    <w:name w:val="Стиль2"/>
    <w:basedOn w:val="a0"/>
    <w:next w:val="a0"/>
    <w:pPr>
      <w:ind w:firstLine="0"/>
      <w:jc w:val="center"/>
    </w:pPr>
    <w:rPr>
      <w:b/>
    </w:rPr>
  </w:style>
  <w:style w:type="character" w:customStyle="1" w:styleId="11">
    <w:name w:val="Обычный1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30">
    <w:name w:val="Стиль3"/>
    <w:basedOn w:val="a0"/>
    <w:next w:val="a0"/>
    <w:pPr>
      <w:spacing w:before="120" w:after="60"/>
      <w:ind w:firstLine="0"/>
      <w:jc w:val="center"/>
    </w:pPr>
    <w:rPr>
      <w:b/>
      <w:i/>
    </w:rPr>
  </w:style>
  <w:style w:type="paragraph" w:customStyle="1" w:styleId="40">
    <w:name w:val="Стиль4"/>
    <w:basedOn w:val="a0"/>
    <w:next w:val="a0"/>
    <w:pPr>
      <w:spacing w:before="120" w:after="60"/>
      <w:ind w:left="2308" w:hanging="1588"/>
    </w:pPr>
    <w:rPr>
      <w:b/>
      <w:i/>
    </w:rPr>
  </w:style>
  <w:style w:type="paragraph" w:customStyle="1" w:styleId="af0">
    <w:name w:val="Нумерованный список"/>
    <w:basedOn w:val="a0"/>
    <w:pPr>
      <w:ind w:firstLine="0"/>
    </w:pPr>
  </w:style>
  <w:style w:type="paragraph" w:customStyle="1" w:styleId="af1">
    <w:name w:val="Обычный (веб)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2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Выделение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f4">
    <w:name w:val="Текст сноски Знак"/>
    <w:rPr>
      <w:rFonts w:ascii="Calibri" w:eastAsia="Calibri" w:hAnsi="Calibri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customStyle="1" w:styleId="af5">
    <w:name w:val="Основной текст с отступом"/>
    <w:basedOn w:val="a0"/>
    <w:qFormat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customStyle="1" w:styleId="21">
    <w:name w:val="Основной текст 2"/>
    <w:basedOn w:val="a0"/>
    <w:qFormat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table" w:customStyle="1" w:styleId="af7">
    <w:name w:val="Сетка таблицы"/>
    <w:basedOn w:val="a6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екст выноски"/>
    <w:basedOn w:val="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afa">
    <w:name w:val="Обычный (веб)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vts23">
    <w:name w:val="rvts23"/>
    <w:rPr>
      <w:rFonts w:ascii="Times New Roman" w:hAnsi="Times New Roman" w:cs="Times New Roman" w:hint="default"/>
      <w:b/>
      <w:bCs/>
      <w:dstrike w:val="0"/>
      <w:color w:val="000000"/>
      <w:w w:val="100"/>
      <w:position w:val="-1"/>
      <w:sz w:val="32"/>
      <w:szCs w:val="32"/>
      <w:u w:val="none"/>
      <w:effect w:val="none"/>
      <w:vertAlign w:val="baseline"/>
      <w:cs w:val="0"/>
      <w:em w:val="none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700133"/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1"/>
    <w:link w:val="afe"/>
    <w:uiPriority w:val="99"/>
    <w:semiHidden/>
    <w:rsid w:val="0070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d1biFbmLfdFI4K6VPBg+RaPw6Q==">AMUW2mV0TpBSQwrCzVqji9mU6Avmz9rA+pUA7HYYzxGlEDHYH6F/u2COT1ACnbiSnMSxm6TQySy0nQwfzd3dSJURMzMmpA5Aw6t4ZkVLn2K5sKfrx9w2GmA=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2114</Words>
  <Characters>1206</Characters>
  <Application>Microsoft Office Word</Application>
  <DocSecurity>0</DocSecurity>
  <Lines>10</Lines>
  <Paragraphs>6</Paragraphs>
  <ScaleCrop>false</ScaleCrop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Користувач Windows</cp:lastModifiedBy>
  <cp:revision>4</cp:revision>
  <cp:lastPrinted>2020-09-21T14:52:00Z</cp:lastPrinted>
  <dcterms:created xsi:type="dcterms:W3CDTF">2020-09-01T14:33:00Z</dcterms:created>
  <dcterms:modified xsi:type="dcterms:W3CDTF">2020-09-21T14:52:00Z</dcterms:modified>
</cp:coreProperties>
</file>